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F50" w:rsidRDefault="00BC1F50" w:rsidP="00BC1F50">
      <w:pPr>
        <w:jc w:val="center"/>
        <w:rPr>
          <w:rFonts w:ascii="Times New Roman" w:hAnsi="Times New Roman" w:cs="Times New Roman"/>
          <w:sz w:val="24"/>
          <w:szCs w:val="24"/>
        </w:rPr>
      </w:pPr>
      <w:r w:rsidRPr="00354916">
        <w:rPr>
          <w:rFonts w:ascii="Times New Roman" w:hAnsi="Times New Roman" w:cs="Times New Roman"/>
          <w:sz w:val="24"/>
          <w:szCs w:val="24"/>
        </w:rPr>
        <w:t>Туруханское муниципальное казенное дошкольное                                                                                                 образовательное учреждение детский сад «</w:t>
      </w:r>
      <w:proofErr w:type="spellStart"/>
      <w:r w:rsidRPr="00354916">
        <w:rPr>
          <w:rFonts w:ascii="Times New Roman" w:hAnsi="Times New Roman" w:cs="Times New Roman"/>
          <w:sz w:val="24"/>
          <w:szCs w:val="24"/>
        </w:rPr>
        <w:t>Северок</w:t>
      </w:r>
      <w:proofErr w:type="spellEnd"/>
      <w:r w:rsidRPr="00354916">
        <w:rPr>
          <w:rFonts w:ascii="Times New Roman" w:hAnsi="Times New Roman" w:cs="Times New Roman"/>
          <w:sz w:val="24"/>
          <w:szCs w:val="24"/>
        </w:rPr>
        <w:t>»</w:t>
      </w:r>
    </w:p>
    <w:p w:rsidR="00BC1F50" w:rsidRDefault="00EE2F29" w:rsidP="00BC1F5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E2F29">
        <w:rPr>
          <w:rFonts w:ascii="Times New Roman" w:hAnsi="Times New Roman" w:cs="Times New Roman"/>
          <w:b/>
          <w:sz w:val="52"/>
          <w:szCs w:val="52"/>
        </w:rPr>
        <w:t>Проект</w:t>
      </w:r>
    </w:p>
    <w:p w:rsidR="00395D0A" w:rsidRPr="00EE2F29" w:rsidRDefault="00EE2F29" w:rsidP="00BC1F5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E2F29">
        <w:rPr>
          <w:rFonts w:ascii="Times New Roman" w:hAnsi="Times New Roman" w:cs="Times New Roman"/>
          <w:b/>
          <w:sz w:val="52"/>
          <w:szCs w:val="52"/>
        </w:rPr>
        <w:t>«Семейные традиции»</w:t>
      </w:r>
    </w:p>
    <w:p w:rsidR="00EE2F29" w:rsidRDefault="00EE2F29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>
        <w:rPr>
          <w:rFonts w:ascii="Times New Roman" w:hAnsi="Times New Roman" w:cs="Times New Roman"/>
          <w:sz w:val="28"/>
          <w:szCs w:val="28"/>
        </w:rPr>
        <w:t>информационно-творческий.</w:t>
      </w:r>
    </w:p>
    <w:p w:rsidR="00EE2F29" w:rsidRDefault="00EE2F29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 w:rsidRPr="00EE2F29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BC1F50">
        <w:rPr>
          <w:rFonts w:ascii="Times New Roman" w:hAnsi="Times New Roman" w:cs="Times New Roman"/>
          <w:sz w:val="28"/>
          <w:szCs w:val="28"/>
        </w:rPr>
        <w:t xml:space="preserve">старшей группы, </w:t>
      </w:r>
      <w:r>
        <w:rPr>
          <w:rFonts w:ascii="Times New Roman" w:hAnsi="Times New Roman" w:cs="Times New Roman"/>
          <w:sz w:val="28"/>
          <w:szCs w:val="28"/>
        </w:rPr>
        <w:t>воспитатели, родители.</w:t>
      </w:r>
    </w:p>
    <w:p w:rsidR="00EE2F29" w:rsidRDefault="00EE2F29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r>
        <w:rPr>
          <w:rFonts w:ascii="Times New Roman" w:hAnsi="Times New Roman" w:cs="Times New Roman"/>
          <w:sz w:val="28"/>
          <w:szCs w:val="28"/>
        </w:rPr>
        <w:t>с 10.10.24 по 11.11.24 года.</w:t>
      </w:r>
    </w:p>
    <w:p w:rsidR="00EE2F29" w:rsidRDefault="00EE2F29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1. Расширять представления детей о своей семье, родословной, семейных традициях.               </w:t>
      </w:r>
    </w:p>
    <w:p w:rsidR="00EE2F29" w:rsidRDefault="00EE2F29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2. Воспитывать любовь и уважительное отношение к родителям и           предкам, развивать партнерские отношение с семьей.    </w:t>
      </w:r>
    </w:p>
    <w:p w:rsidR="00B8653D" w:rsidRDefault="00EE2F29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8653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асш</w:t>
      </w:r>
      <w:r w:rsidR="00B8653D">
        <w:rPr>
          <w:rFonts w:ascii="Times New Roman" w:hAnsi="Times New Roman" w:cs="Times New Roman"/>
          <w:sz w:val="28"/>
          <w:szCs w:val="28"/>
        </w:rPr>
        <w:t>ирять у детей представление о семье, о нравственном отношении к семейным традициям, праздникам, реликвиям.</w:t>
      </w:r>
    </w:p>
    <w:p w:rsidR="00B8653D" w:rsidRDefault="00B8653D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2. закрепить знания о ближнем окружении, помочь детям разобраться в родственных связях.</w:t>
      </w:r>
    </w:p>
    <w:p w:rsidR="00B76C0C" w:rsidRDefault="00B8653D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>
        <w:rPr>
          <w:rFonts w:ascii="Times New Roman" w:hAnsi="Times New Roman" w:cs="Times New Roman"/>
          <w:sz w:val="28"/>
          <w:szCs w:val="28"/>
        </w:rPr>
        <w:t>Семья – это первый социальный институт, с которым ребенок встречается в жизни, частью которого является. Семья – занимает центральное место в воспитании ребенка, играет основную роль в формировании мировоззрения, нравственных норм поведения, чувств, социально-нравственного облика и позиции</w:t>
      </w:r>
      <w:r w:rsidR="00EE2F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малыша. А семье воспитание детей должно стремиться на любви, опыте, традициях, личном примере из детства родных и близких. И какую бы сторону развития ребенка мы не рассматривали, всегда окажется, что главную роль в становлении его личности на разных возрастных этапах играет семья.</w:t>
      </w:r>
      <w:r w:rsidR="00B76C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076" w:rsidRDefault="00B76C0C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 w:rsidRPr="00B76C0C">
        <w:rPr>
          <w:rFonts w:ascii="Times New Roman" w:hAnsi="Times New Roman" w:cs="Times New Roman"/>
          <w:sz w:val="28"/>
          <w:szCs w:val="28"/>
        </w:rPr>
        <w:t>В современном обществе</w:t>
      </w:r>
      <w:r>
        <w:rPr>
          <w:rFonts w:ascii="Times New Roman" w:hAnsi="Times New Roman" w:cs="Times New Roman"/>
          <w:sz w:val="28"/>
          <w:szCs w:val="28"/>
        </w:rPr>
        <w:t>, характеризующимся высокой активностью, душевными затратами, дефицитом человеческого тепла и внимания, теряется связь поколений, семья перестает быть крепостью и опорой для ее членов, забываются традиции, обычаи, прошлое. Постепенно ослабевает воспитательный потенциал семьи. Дети не имеют достаточных знаний о членах своей семьи. А, ведь еще древние педагоги считали, что воспитывать детей нужно в любви и уважении к родителям и почитании предков</w:t>
      </w:r>
      <w:r w:rsidR="00833076">
        <w:rPr>
          <w:rFonts w:ascii="Times New Roman" w:hAnsi="Times New Roman" w:cs="Times New Roman"/>
          <w:sz w:val="28"/>
          <w:szCs w:val="28"/>
        </w:rPr>
        <w:t xml:space="preserve">, растить будущего семьянина с малых лет. Очень хочется, чтобы ниточка, связывающая людей в семейных отношениях, была толстым канатом, способным удержать весь род. </w:t>
      </w:r>
    </w:p>
    <w:p w:rsidR="00833076" w:rsidRDefault="00833076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Этапы реализации проекта: </w:t>
      </w:r>
      <w:r>
        <w:rPr>
          <w:rFonts w:ascii="Times New Roman" w:hAnsi="Times New Roman" w:cs="Times New Roman"/>
          <w:sz w:val="28"/>
          <w:szCs w:val="28"/>
        </w:rPr>
        <w:t>подборка материала (литература, наглядный материал, дидактические игры), предварительные беседы с детьми, работа с родителями – ознакомить с предстоящим проектом.</w:t>
      </w:r>
      <w:r w:rsidR="00EE2F29" w:rsidRPr="00B76C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076" w:rsidRDefault="00833076" w:rsidP="00EE2F29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833076" w:rsidRDefault="00833076" w:rsidP="00EE2F29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D6ECD" w:rsidRDefault="00833076" w:rsidP="00EE2F29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деятельности:</w:t>
      </w:r>
    </w:p>
    <w:p w:rsidR="002D6ECD" w:rsidRDefault="00833076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6ECD">
        <w:rPr>
          <w:rFonts w:ascii="Times New Roman" w:hAnsi="Times New Roman" w:cs="Times New Roman"/>
          <w:sz w:val="28"/>
          <w:szCs w:val="28"/>
          <w:u w:val="single"/>
        </w:rPr>
        <w:t>Б</w:t>
      </w:r>
      <w:r w:rsidR="002D6ECD" w:rsidRPr="002D6ECD">
        <w:rPr>
          <w:rFonts w:ascii="Times New Roman" w:hAnsi="Times New Roman" w:cs="Times New Roman"/>
          <w:sz w:val="28"/>
          <w:szCs w:val="28"/>
          <w:u w:val="single"/>
        </w:rPr>
        <w:t>еседы</w:t>
      </w:r>
      <w:r w:rsidR="002D6ECD">
        <w:rPr>
          <w:rFonts w:ascii="Times New Roman" w:hAnsi="Times New Roman" w:cs="Times New Roman"/>
          <w:sz w:val="28"/>
          <w:szCs w:val="28"/>
        </w:rPr>
        <w:t>: «Как вы понимаете, что такое семья?», «На кого ты хочешь быть похож?», «Что вы любите делать всей семьей», «Как вы отдыхаете всей семьей?», «Какие животные живут у вас дома?», «Кем работают мои родители?».</w:t>
      </w:r>
    </w:p>
    <w:p w:rsidR="002D6ECD" w:rsidRDefault="002D6ECD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Чтение художественной литературы: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Д.Родари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«Седые волосы»,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Е.Серова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«Папа дома»,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С.Ченый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«Когда никого нет дома»,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Ш.Перро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«Красная шапочка»,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С.Маршак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«Сказка об умном мышонке»,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Е.Пермяк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«Чужая калитка», «Мамина работа»,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Л.Квитко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«Бабушкины руки», пословицы и поговорки о семье.</w:t>
      </w:r>
    </w:p>
    <w:p w:rsidR="002D6ECD" w:rsidRDefault="002D6ECD" w:rsidP="00EE2F29">
      <w:pPr>
        <w:ind w:left="-709"/>
        <w:rPr>
          <w:rFonts w:ascii="Times New Roman" w:hAnsi="Times New Roman" w:cs="Times New Roman"/>
          <w:sz w:val="28"/>
          <w:szCs w:val="28"/>
          <w:u w:val="single"/>
        </w:rPr>
      </w:pPr>
      <w:r w:rsidRPr="002D6ECD">
        <w:rPr>
          <w:rFonts w:ascii="Times New Roman" w:hAnsi="Times New Roman" w:cs="Times New Roman"/>
          <w:sz w:val="28"/>
          <w:szCs w:val="28"/>
          <w:u w:val="single"/>
        </w:rPr>
        <w:t>Рисование</w:t>
      </w:r>
      <w:r>
        <w:rPr>
          <w:rFonts w:ascii="Times New Roman" w:hAnsi="Times New Roman" w:cs="Times New Roman"/>
          <w:sz w:val="28"/>
          <w:szCs w:val="28"/>
          <w:u w:val="single"/>
        </w:rPr>
        <w:t>: «Моя счастливая семья».</w:t>
      </w:r>
    </w:p>
    <w:p w:rsidR="002D6ECD" w:rsidRDefault="002D6ECD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Лепка: </w:t>
      </w:r>
      <w:r>
        <w:rPr>
          <w:rFonts w:ascii="Times New Roman" w:hAnsi="Times New Roman" w:cs="Times New Roman"/>
          <w:sz w:val="28"/>
          <w:szCs w:val="28"/>
        </w:rPr>
        <w:t>«Цветы для бабушек и мам».</w:t>
      </w:r>
    </w:p>
    <w:p w:rsidR="00804185" w:rsidRDefault="002D6ECD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 w:rsidRPr="002D6ECD">
        <w:rPr>
          <w:rFonts w:ascii="Times New Roman" w:hAnsi="Times New Roman" w:cs="Times New Roman"/>
          <w:sz w:val="28"/>
          <w:szCs w:val="28"/>
          <w:u w:val="single"/>
        </w:rPr>
        <w:t>Дидактические игры:</w:t>
      </w:r>
      <w:r w:rsidR="00EE2F29" w:rsidRPr="002D6EC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04185">
        <w:rPr>
          <w:rFonts w:ascii="Times New Roman" w:hAnsi="Times New Roman" w:cs="Times New Roman"/>
          <w:sz w:val="28"/>
          <w:szCs w:val="28"/>
          <w:u w:val="single"/>
        </w:rPr>
        <w:t>«Скажи наоборот»</w:t>
      </w:r>
      <w:r w:rsidR="00804185">
        <w:rPr>
          <w:rFonts w:ascii="Times New Roman" w:hAnsi="Times New Roman" w:cs="Times New Roman"/>
          <w:sz w:val="28"/>
          <w:szCs w:val="28"/>
        </w:rPr>
        <w:t>, «В какой сказке встречаются семьи?», «Какая у вас семья?», «Кто старше», «Чьи это вещи?», «Собираем добрые слова»</w:t>
      </w:r>
    </w:p>
    <w:p w:rsidR="00804185" w:rsidRDefault="00804185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 w:rsidRPr="00804185">
        <w:rPr>
          <w:rFonts w:ascii="Times New Roman" w:hAnsi="Times New Roman" w:cs="Times New Roman"/>
          <w:sz w:val="28"/>
          <w:szCs w:val="28"/>
          <w:u w:val="single"/>
        </w:rPr>
        <w:t>Речевые игры</w:t>
      </w:r>
      <w:r>
        <w:rPr>
          <w:rFonts w:ascii="Times New Roman" w:hAnsi="Times New Roman" w:cs="Times New Roman"/>
          <w:sz w:val="28"/>
          <w:szCs w:val="28"/>
        </w:rPr>
        <w:t>: «С кем я живу?», «Чем я люблю заниматься в детском саду», «Как я помогаю дома».</w:t>
      </w:r>
    </w:p>
    <w:p w:rsidR="00804185" w:rsidRDefault="00804185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Сюжетно-ролевые игры:</w:t>
      </w:r>
      <w:r>
        <w:rPr>
          <w:rFonts w:ascii="Times New Roman" w:hAnsi="Times New Roman" w:cs="Times New Roman"/>
          <w:sz w:val="28"/>
          <w:szCs w:val="28"/>
        </w:rPr>
        <w:t xml:space="preserve"> «Семья», «Семейный обед», «Наш выходной день», «Дочки-матери», «Детский сад».</w:t>
      </w:r>
    </w:p>
    <w:p w:rsidR="00804185" w:rsidRDefault="00804185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Пальчиковые игры: </w:t>
      </w:r>
      <w:r>
        <w:rPr>
          <w:rFonts w:ascii="Times New Roman" w:hAnsi="Times New Roman" w:cs="Times New Roman"/>
          <w:sz w:val="28"/>
          <w:szCs w:val="28"/>
        </w:rPr>
        <w:t>«Пальчики мои», «Дружная семья», «Кто живет в моей семье?»</w:t>
      </w:r>
    </w:p>
    <w:p w:rsidR="00804185" w:rsidRDefault="00804185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Работа с родителями:</w:t>
      </w:r>
      <w:r>
        <w:rPr>
          <w:rFonts w:ascii="Times New Roman" w:hAnsi="Times New Roman" w:cs="Times New Roman"/>
          <w:sz w:val="28"/>
          <w:szCs w:val="28"/>
        </w:rPr>
        <w:t xml:space="preserve"> консультация: «Как воспитать ребенка или уроки вежливости дома», «Ребенок учится тому, что видит у себя в дому».</w:t>
      </w:r>
    </w:p>
    <w:p w:rsidR="00BC1F50" w:rsidRDefault="00804185" w:rsidP="00EE2F29">
      <w:pPr>
        <w:ind w:left="-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Оформление выставки:</w:t>
      </w:r>
      <w:r>
        <w:rPr>
          <w:rFonts w:ascii="Times New Roman" w:hAnsi="Times New Roman" w:cs="Times New Roman"/>
          <w:sz w:val="28"/>
          <w:szCs w:val="28"/>
        </w:rPr>
        <w:t xml:space="preserve"> «Герб моей семьи», </w:t>
      </w:r>
      <w:r w:rsidR="00DA6E6A">
        <w:rPr>
          <w:rFonts w:ascii="Times New Roman" w:hAnsi="Times New Roman" w:cs="Times New Roman"/>
          <w:sz w:val="28"/>
          <w:szCs w:val="28"/>
        </w:rPr>
        <w:t>«Генеалогическое дерево моей семьи».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2F29" w:rsidRPr="002D6EC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E2F29" w:rsidRPr="002D6ECD" w:rsidRDefault="00BC1F50" w:rsidP="00EE2F29">
      <w:pPr>
        <w:ind w:left="-709"/>
        <w:rPr>
          <w:rFonts w:ascii="Times New Roman" w:hAnsi="Times New Roman" w:cs="Times New Roman"/>
          <w:sz w:val="28"/>
          <w:szCs w:val="28"/>
        </w:rPr>
      </w:pPr>
      <w:r w:rsidRPr="00BC1F5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9096923"/>
            <wp:effectExtent l="0" t="0" r="3175" b="9525"/>
            <wp:docPr id="1" name="Рисунок 1" descr="C:\Users\Север\Desktop\IMG_20251016_12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вер\Desktop\IMG_20251016_121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E2F29" w:rsidRPr="002D6ECD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</w:t>
      </w:r>
      <w:r w:rsidR="00EE2F29" w:rsidRPr="002D6E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sectPr w:rsidR="00EE2F29" w:rsidRPr="002D6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422"/>
    <w:rsid w:val="00003422"/>
    <w:rsid w:val="002D6ECD"/>
    <w:rsid w:val="00395D0A"/>
    <w:rsid w:val="00804185"/>
    <w:rsid w:val="00833076"/>
    <w:rsid w:val="00B76C0C"/>
    <w:rsid w:val="00B8653D"/>
    <w:rsid w:val="00BC1F50"/>
    <w:rsid w:val="00DA6E6A"/>
    <w:rsid w:val="00EE2F29"/>
    <w:rsid w:val="00F7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3E3EE-5269-4632-B89B-88A747623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4</cp:revision>
  <dcterms:created xsi:type="dcterms:W3CDTF">2024-10-04T03:26:00Z</dcterms:created>
  <dcterms:modified xsi:type="dcterms:W3CDTF">2025-10-16T05:24:00Z</dcterms:modified>
</cp:coreProperties>
</file>